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5F10">
      <w:pPr>
        <w:rPr>
          <w:rFonts w:ascii="Arial" w:hAnsi="Arial"/>
        </w:rPr>
      </w:pPr>
      <w:bookmarkStart w:id="0" w:name="_GoBack"/>
      <w:bookmarkEnd w:id="0"/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>....................... Askerlik Şubesi Başkanlığına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 : 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>Telefon :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 xml:space="preserve">Eposta : 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 xml:space="preserve">Tecil Tarihi : 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 xml:space="preserve">Tecil Sebebi : 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Askerlik görevimi ................ tarihine kadar tecil etmiş durumdayım. </w:t>
      </w:r>
      <w:r>
        <w:rPr>
          <w:rFonts w:ascii="Arial" w:hAnsi="Arial"/>
        </w:rPr>
        <w:t>................................................................................................................ sebebi ile askerlik tecilimin bozulması (askerlik ertelemesinin iptali) ve askerlik işlemlerimin yapılarak askerlik görevime başmamam için gere</w:t>
      </w:r>
      <w:r>
        <w:rPr>
          <w:rFonts w:ascii="Arial" w:hAnsi="Arial"/>
        </w:rPr>
        <w:t>ğini saygılarım ile arz ederim.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  <w:t>Mezuniyetim ile ilgili belgeleri dilekçe ekinde saygılarım ile sunarım.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</w:p>
    <w:p w:rsidR="00000000" w:rsidRDefault="00635F10">
      <w:pPr>
        <w:rPr>
          <w:rFonts w:ascii="Arial" w:hAnsi="Arial"/>
        </w:rPr>
      </w:pPr>
    </w:p>
    <w:p w:rsidR="00000000" w:rsidRDefault="00635F10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F10"/>
    <w:rsid w:val="006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7AA0A8-2D9F-4E46-96E2-D3E1B7E5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2025-05-25T16:26:00Z</dcterms:created>
  <dcterms:modified xsi:type="dcterms:W3CDTF">2025-05-25T16:26:00Z</dcterms:modified>
</cp:coreProperties>
</file>