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Eksik Kira Ödemesi ve Sözleşmeye Aykırılık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kira ödemelerinizin eksik olduğu ve sözleşme şartlarına aykırı şekilde gerçekleştiği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[Kira Bedelinin Belirtildiği Madde] maddesi gereğince, aylık kira bedeli [Kira Bedeli] TL olarak belirlenmiştir. Ancak, aşağıda belirtilen aylara ait kira bedellerini eksik ödediğiniz görülmektedir: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[Ay 1]:</w:t>
      </w:r>
      <w:r w:rsidDel="00000000" w:rsidR="00000000" w:rsidRPr="00000000">
        <w:rPr>
          <w:color w:val="1f1f1f"/>
          <w:rtl w:val="0"/>
        </w:rPr>
        <w:t xml:space="preserve"> [Ödenmesi Gereken Tutar] TL - [Ödenen 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[Ay 2]:</w:t>
      </w:r>
      <w:r w:rsidDel="00000000" w:rsidR="00000000" w:rsidRPr="00000000">
        <w:rPr>
          <w:color w:val="1f1f1f"/>
          <w:rtl w:val="0"/>
        </w:rPr>
        <w:t xml:space="preserve"> [Ödenmesi Gereken Tutar] TL - [Ödenen Tutar] TL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[Ay 3]:</w:t>
      </w:r>
      <w:r w:rsidDel="00000000" w:rsidR="00000000" w:rsidRPr="00000000">
        <w:rPr>
          <w:color w:val="1f1f1f"/>
          <w:rtl w:val="0"/>
        </w:rPr>
        <w:t xml:space="preserve"> [Ödenmesi Gereken Tutar] TL - [Ödenen Tutar] TL ... (Eksik ödeme yapılan diğer aylar eklenir)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Toplamda </w:t>
      </w:r>
      <w:r w:rsidDel="00000000" w:rsidR="00000000" w:rsidRPr="00000000">
        <w:rPr>
          <w:b w:val="1"/>
          <w:color w:val="1f1f1f"/>
          <w:rtl w:val="0"/>
        </w:rPr>
        <w:t xml:space="preserve">[Toplam Eksik Ödenen Tutar]</w:t>
      </w:r>
      <w:r w:rsidDel="00000000" w:rsidR="00000000" w:rsidRPr="00000000">
        <w:rPr>
          <w:color w:val="1f1f1f"/>
          <w:rtl w:val="0"/>
        </w:rPr>
        <w:t xml:space="preserve"> TL eksik kira ödemesi bulunmaktadır.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[Kira Ödeme Şartının Belirtildiği Madde] maddesi gereğince, eksik ödenen kira bedellerini [Ödeme İçin Verilen Süre (Örneğin: 7 gün)] gün içerisinde tamamen ödemeniz gerektiği hususunu bildiririz.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bundan sonraki kira ödemelerinizi sözleşmede belirtilen tutarda ve zamanında yapmanız gerekmektedir. Aksi takdirde, kira sözleşmesinin feshedileceği ve hakkınızda tahliye davası açılacağı hususunu hatırlatırız.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