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YÖK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Yükseköğretim Kurulu (YÖK) nezdinde yapılacak tüm işlemlerde beni temsil etmeye yetkili kıldım. Bu kapsamda vekilime aşağıdaki yetkileri veriyorum: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YÖK'e diploma denkliği, denklik belgesi, öğrenim belgesi, disiplin belgesi, yeterlilik belgesi gibi her türlü belge başvurusunda bulunmak,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sonuçlarını öğrenmek ve belgeleri teslim almak,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 tarafından istenen ek bilgi ve belgeleri sunmak,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 ile ilgili her türlü yazışmayı yapmak,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 tarafından verilen kararlara itiraz etmek,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 nezdinde açılacak davalarda beni temsil etmek,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YÖK işlemleri ile ilgili her türlü işlem ve tasarrufta bulunmak.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YÖK işlemleri ile sınırlı olup özel bir vekaletnamedir.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YÖK işlemleri ile ilgili bir vekaletname düzenlemeden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